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EAF96" w14:textId="13B4BD98" w:rsidR="00B9514C" w:rsidRPr="00A842D5" w:rsidRDefault="00B9514C" w:rsidP="00B9514C">
      <w:pPr>
        <w:rPr>
          <w:rFonts w:ascii="Times New Roman" w:hAnsi="Times New Roman" w:cs="Times New Roman"/>
          <w:b/>
          <w:bCs/>
          <w:sz w:val="24"/>
          <w:szCs w:val="24"/>
        </w:rPr>
      </w:pPr>
      <w:r w:rsidRPr="00B148AA">
        <w:rPr>
          <w:rFonts w:ascii="Times New Roman" w:hAnsi="Times New Roman" w:cs="Times New Roman"/>
        </w:rPr>
        <w:t xml:space="preserve">                                            </w:t>
      </w:r>
      <w:r w:rsidRPr="00A842D5">
        <w:rPr>
          <w:rFonts w:ascii="Times New Roman" w:hAnsi="Times New Roman" w:cs="Times New Roman"/>
          <w:b/>
          <w:bCs/>
          <w:sz w:val="24"/>
          <w:szCs w:val="24"/>
        </w:rPr>
        <w:t>………………………… OKULU MÜDÜRLÜĞÜNE</w:t>
      </w:r>
    </w:p>
    <w:p w14:paraId="17DA3023" w14:textId="4C69D5D8" w:rsidR="00B148AA" w:rsidRPr="00A842D5" w:rsidRDefault="00B148AA" w:rsidP="00B9514C">
      <w:pPr>
        <w:rPr>
          <w:rFonts w:ascii="Times New Roman" w:hAnsi="Times New Roman" w:cs="Times New Roman"/>
          <w:sz w:val="24"/>
          <w:szCs w:val="24"/>
        </w:rPr>
      </w:pPr>
      <w:r w:rsidRPr="00A842D5">
        <w:rPr>
          <w:rFonts w:ascii="Times New Roman" w:hAnsi="Times New Roman" w:cs="Times New Roman"/>
          <w:sz w:val="24"/>
          <w:szCs w:val="24"/>
        </w:rPr>
        <w:t xml:space="preserve">                                                                                                 ………………….</w:t>
      </w:r>
    </w:p>
    <w:p w14:paraId="19630E4C" w14:textId="6C1D560C" w:rsidR="00B9514C" w:rsidRPr="00A842D5" w:rsidRDefault="00B9514C" w:rsidP="008F0BC7">
      <w:pPr>
        <w:jc w:val="both"/>
        <w:rPr>
          <w:rFonts w:ascii="Times New Roman" w:hAnsi="Times New Roman" w:cs="Times New Roman"/>
          <w:sz w:val="24"/>
          <w:szCs w:val="24"/>
        </w:rPr>
      </w:pPr>
      <w:proofErr w:type="gramStart"/>
      <w:r w:rsidRPr="00A842D5">
        <w:rPr>
          <w:rFonts w:ascii="Times New Roman" w:hAnsi="Times New Roman" w:cs="Times New Roman"/>
          <w:sz w:val="24"/>
          <w:szCs w:val="24"/>
        </w:rPr>
        <w:t>……</w:t>
      </w:r>
      <w:proofErr w:type="gramEnd"/>
      <w:r w:rsidRPr="00A842D5">
        <w:rPr>
          <w:rFonts w:ascii="Times New Roman" w:hAnsi="Times New Roman" w:cs="Times New Roman"/>
          <w:sz w:val="24"/>
          <w:szCs w:val="24"/>
        </w:rPr>
        <w:t xml:space="preserve"> Tarih ve sayılı </w:t>
      </w:r>
      <w:proofErr w:type="gramStart"/>
      <w:r w:rsidRPr="00A842D5">
        <w:rPr>
          <w:rFonts w:ascii="Times New Roman" w:hAnsi="Times New Roman" w:cs="Times New Roman"/>
          <w:sz w:val="24"/>
          <w:szCs w:val="24"/>
        </w:rPr>
        <w:t>,…..</w:t>
      </w:r>
      <w:proofErr w:type="gramEnd"/>
      <w:r w:rsidRPr="00A842D5">
        <w:rPr>
          <w:rFonts w:ascii="Times New Roman" w:hAnsi="Times New Roman" w:cs="Times New Roman"/>
          <w:sz w:val="24"/>
          <w:szCs w:val="24"/>
        </w:rPr>
        <w:t xml:space="preserve"> </w:t>
      </w:r>
      <w:proofErr w:type="gramStart"/>
      <w:r w:rsidRPr="00A842D5">
        <w:rPr>
          <w:rFonts w:ascii="Times New Roman" w:hAnsi="Times New Roman" w:cs="Times New Roman"/>
          <w:sz w:val="24"/>
          <w:szCs w:val="24"/>
        </w:rPr>
        <w:t>tebliğ</w:t>
      </w:r>
      <w:proofErr w:type="gramEnd"/>
      <w:r w:rsidRPr="00A842D5">
        <w:rPr>
          <w:rFonts w:ascii="Times New Roman" w:hAnsi="Times New Roman" w:cs="Times New Roman"/>
          <w:sz w:val="24"/>
          <w:szCs w:val="24"/>
        </w:rPr>
        <w:t xml:space="preserve"> ile valilik/kaymakamlığı tarafıma icap görevi tebliğ edilmiştir. İcap görevi Milli Eğitim Bakanlığı Mevzuatında ve Rehberlik Öğretmeni Görevlerini belirleyen 31213 Sayılı Rehberlik ve psikolojik Danışma yönetmeliğinde tanımlı olmadığı gibi farklı bakanlık ve kurumun görevidir.</w:t>
      </w:r>
      <w:r w:rsidR="005A4D53" w:rsidRPr="00A842D5">
        <w:rPr>
          <w:rFonts w:ascii="Times New Roman" w:hAnsi="Times New Roman" w:cs="Times New Roman"/>
          <w:sz w:val="24"/>
          <w:szCs w:val="24"/>
        </w:rPr>
        <w:t xml:space="preserve"> G</w:t>
      </w:r>
      <w:r w:rsidRPr="00A842D5">
        <w:rPr>
          <w:rFonts w:ascii="Times New Roman" w:hAnsi="Times New Roman" w:cs="Times New Roman"/>
          <w:sz w:val="24"/>
          <w:szCs w:val="24"/>
        </w:rPr>
        <w:t>örev resen verilmiştir, 657 sayılı DMK ek 8. Maddesine göre, görevlendirmenin resen verilmesi yasal değildir</w:t>
      </w:r>
      <w:r w:rsidR="00EE20CF" w:rsidRPr="00A842D5">
        <w:rPr>
          <w:rFonts w:ascii="Times New Roman" w:hAnsi="Times New Roman" w:cs="Times New Roman"/>
          <w:sz w:val="24"/>
          <w:szCs w:val="24"/>
        </w:rPr>
        <w:t>.</w:t>
      </w:r>
      <w:r w:rsidRPr="00A842D5">
        <w:rPr>
          <w:rFonts w:ascii="Times New Roman" w:hAnsi="Times New Roman" w:cs="Times New Roman"/>
          <w:sz w:val="24"/>
          <w:szCs w:val="24"/>
        </w:rPr>
        <w:t xml:space="preserve"> </w:t>
      </w:r>
    </w:p>
    <w:p w14:paraId="6A6C7D97" w14:textId="4EFD2535" w:rsidR="001217E5" w:rsidRPr="00A842D5" w:rsidRDefault="001217E5" w:rsidP="00DC0AA2">
      <w:pPr>
        <w:rPr>
          <w:rFonts w:ascii="Times New Roman" w:hAnsi="Times New Roman" w:cs="Times New Roman"/>
          <w:sz w:val="24"/>
          <w:szCs w:val="24"/>
        </w:rPr>
      </w:pPr>
      <w:r w:rsidRPr="00A842D5">
        <w:rPr>
          <w:rFonts w:ascii="Times New Roman" w:hAnsi="Times New Roman" w:cs="Times New Roman"/>
          <w:sz w:val="24"/>
          <w:szCs w:val="24"/>
        </w:rPr>
        <w:t>Yapılan görevlendirme</w:t>
      </w:r>
      <w:r w:rsidR="0059281B" w:rsidRPr="00A842D5">
        <w:rPr>
          <w:rFonts w:ascii="Times New Roman" w:hAnsi="Times New Roman" w:cs="Times New Roman"/>
          <w:sz w:val="24"/>
          <w:szCs w:val="24"/>
        </w:rPr>
        <w:t>;</w:t>
      </w:r>
      <w:r w:rsidRPr="00A842D5">
        <w:rPr>
          <w:rFonts w:ascii="Times New Roman" w:hAnsi="Times New Roman" w:cs="Times New Roman"/>
          <w:sz w:val="24"/>
          <w:szCs w:val="24"/>
        </w:rPr>
        <w:t xml:space="preserve"> Devlet Memurları Kanunu, MEB 1739 sayılı Temel Eğitim </w:t>
      </w:r>
      <w:r w:rsidRPr="00A842D5">
        <w:rPr>
          <w:rFonts w:ascii="Times New Roman" w:hAnsi="Times New Roman" w:cs="Times New Roman"/>
          <w:bCs/>
          <w:sz w:val="24"/>
          <w:szCs w:val="24"/>
        </w:rPr>
        <w:t xml:space="preserve">Kanunu, </w:t>
      </w:r>
      <w:r w:rsidRPr="00A842D5">
        <w:rPr>
          <w:rFonts w:ascii="Times New Roman" w:hAnsi="Times New Roman" w:cs="Times New Roman"/>
          <w:sz w:val="24"/>
          <w:szCs w:val="24"/>
        </w:rPr>
        <w:t>31213 Sayılı Rehberlik ve Psikolojik Danışma Hizmetleri Yönetmeliği ve ilgili diğer yasal mevzuata göre, rehber öğretmenlerin özellikle mesai saatleri dışında Adalet Bakanlığına bağlı kurumlarda hükümlüye rehberlik etmek ve çocukların ifadesinin alınması</w:t>
      </w:r>
      <w:r w:rsidR="00875F34">
        <w:rPr>
          <w:rFonts w:ascii="Times New Roman" w:hAnsi="Times New Roman" w:cs="Times New Roman"/>
          <w:sz w:val="24"/>
          <w:szCs w:val="24"/>
        </w:rPr>
        <w:t>, çocuk teslimi</w:t>
      </w:r>
      <w:r w:rsidRPr="00A842D5">
        <w:rPr>
          <w:rFonts w:ascii="Times New Roman" w:hAnsi="Times New Roman" w:cs="Times New Roman"/>
          <w:sz w:val="24"/>
          <w:szCs w:val="24"/>
        </w:rPr>
        <w:t xml:space="preserve"> işlerinde </w:t>
      </w:r>
      <w:r w:rsidR="00D80EA5">
        <w:rPr>
          <w:rFonts w:ascii="Times New Roman" w:hAnsi="Times New Roman" w:cs="Times New Roman"/>
          <w:sz w:val="24"/>
          <w:szCs w:val="24"/>
        </w:rPr>
        <w:t xml:space="preserve">tatil, hafta sonları ve mesai dışında </w:t>
      </w:r>
      <w:r w:rsidRPr="00A842D5">
        <w:rPr>
          <w:rFonts w:ascii="Times New Roman" w:hAnsi="Times New Roman" w:cs="Times New Roman"/>
          <w:sz w:val="24"/>
          <w:szCs w:val="24"/>
        </w:rPr>
        <w:t>resen görevlendirilmeleri yasal ve hukuki değildir.</w:t>
      </w:r>
    </w:p>
    <w:p w14:paraId="5F1AE80A" w14:textId="77CA2542" w:rsidR="001217E5" w:rsidRPr="00A842D5" w:rsidRDefault="001217E5" w:rsidP="008F0BC7">
      <w:pPr>
        <w:jc w:val="both"/>
        <w:rPr>
          <w:rFonts w:ascii="Times New Roman" w:hAnsi="Times New Roman" w:cs="Times New Roman"/>
          <w:sz w:val="24"/>
          <w:szCs w:val="24"/>
        </w:rPr>
      </w:pPr>
      <w:r w:rsidRPr="00A842D5">
        <w:rPr>
          <w:rFonts w:ascii="Times New Roman" w:hAnsi="Times New Roman" w:cs="Times New Roman"/>
          <w:sz w:val="24"/>
          <w:szCs w:val="24"/>
        </w:rPr>
        <w:t xml:space="preserve">1-Okullarda çalışan Rehber </w:t>
      </w:r>
      <w:r w:rsidR="00AF4404" w:rsidRPr="00A842D5">
        <w:rPr>
          <w:rFonts w:ascii="Times New Roman" w:hAnsi="Times New Roman" w:cs="Times New Roman"/>
          <w:sz w:val="24"/>
          <w:szCs w:val="24"/>
        </w:rPr>
        <w:t>Öğretmen</w:t>
      </w:r>
      <w:r w:rsidRPr="00A842D5">
        <w:rPr>
          <w:rFonts w:ascii="Times New Roman" w:hAnsi="Times New Roman" w:cs="Times New Roman"/>
          <w:sz w:val="24"/>
          <w:szCs w:val="24"/>
        </w:rPr>
        <w:t xml:space="preserve">/Psikolojik Danışmanların atama kadroları ile ilgili görev tanım ve sınırlılıklarında, yetki ve yeterliliklerinde mahkemelerde bilirkişilik ve icap görevi tanımlı değildir. </w:t>
      </w:r>
    </w:p>
    <w:p w14:paraId="2644ADD6" w14:textId="2A95BE58" w:rsidR="001217E5" w:rsidRPr="00A842D5" w:rsidRDefault="001217E5" w:rsidP="008F0BC7">
      <w:pPr>
        <w:jc w:val="both"/>
        <w:rPr>
          <w:rFonts w:ascii="Times New Roman" w:hAnsi="Times New Roman" w:cs="Times New Roman"/>
          <w:sz w:val="24"/>
          <w:szCs w:val="24"/>
        </w:rPr>
      </w:pPr>
      <w:r w:rsidRPr="00A842D5">
        <w:rPr>
          <w:rFonts w:ascii="Times New Roman" w:hAnsi="Times New Roman" w:cs="Times New Roman"/>
          <w:sz w:val="24"/>
          <w:szCs w:val="24"/>
        </w:rPr>
        <w:t xml:space="preserve">2- Okullarda çalışan Rehber öğretmen/psikolojik danışmanlar </w:t>
      </w:r>
      <w:r w:rsidR="00343B50" w:rsidRPr="00A842D5">
        <w:rPr>
          <w:rFonts w:ascii="Times New Roman" w:hAnsi="Times New Roman" w:cs="Times New Roman"/>
          <w:sz w:val="24"/>
          <w:szCs w:val="24"/>
        </w:rPr>
        <w:t>Millî</w:t>
      </w:r>
      <w:r w:rsidRPr="00A842D5">
        <w:rPr>
          <w:rFonts w:ascii="Times New Roman" w:hAnsi="Times New Roman" w:cs="Times New Roman"/>
          <w:sz w:val="24"/>
          <w:szCs w:val="24"/>
        </w:rPr>
        <w:t xml:space="preserve"> Eğitim Bakanlığı tarafından atandığı okul/kurum dışında 657 sayı</w:t>
      </w:r>
      <w:bookmarkStart w:id="0" w:name="_GoBack"/>
      <w:bookmarkEnd w:id="0"/>
      <w:r w:rsidRPr="00A842D5">
        <w:rPr>
          <w:rFonts w:ascii="Times New Roman" w:hAnsi="Times New Roman" w:cs="Times New Roman"/>
          <w:sz w:val="24"/>
          <w:szCs w:val="24"/>
        </w:rPr>
        <w:t xml:space="preserve">lı </w:t>
      </w:r>
      <w:r w:rsidR="00343B50" w:rsidRPr="00A842D5">
        <w:rPr>
          <w:rFonts w:ascii="Times New Roman" w:hAnsi="Times New Roman" w:cs="Times New Roman"/>
          <w:sz w:val="24"/>
          <w:szCs w:val="24"/>
        </w:rPr>
        <w:t>Devlet Memurları Kanunu’na</w:t>
      </w:r>
      <w:r w:rsidRPr="00A842D5">
        <w:rPr>
          <w:rFonts w:ascii="Times New Roman" w:hAnsi="Times New Roman" w:cs="Times New Roman"/>
          <w:sz w:val="24"/>
          <w:szCs w:val="24"/>
        </w:rPr>
        <w:t xml:space="preserve"> göre resen görevlendirilmesi mevzuata aykırıdır.</w:t>
      </w:r>
    </w:p>
    <w:p w14:paraId="33CDBB4B" w14:textId="540F6D90" w:rsidR="001217E5" w:rsidRPr="00A842D5" w:rsidRDefault="001217E5" w:rsidP="008F0BC7">
      <w:pPr>
        <w:jc w:val="both"/>
        <w:rPr>
          <w:rFonts w:ascii="Times New Roman" w:hAnsi="Times New Roman" w:cs="Times New Roman"/>
          <w:sz w:val="24"/>
          <w:szCs w:val="24"/>
        </w:rPr>
      </w:pPr>
      <w:r w:rsidRPr="00A842D5">
        <w:rPr>
          <w:rFonts w:ascii="Times New Roman" w:hAnsi="Times New Roman" w:cs="Times New Roman"/>
          <w:sz w:val="24"/>
          <w:szCs w:val="24"/>
        </w:rPr>
        <w:t xml:space="preserve">3- Rehber Öğretmen/Psikolojik Danışmanlar Atamaya yetkili </w:t>
      </w:r>
      <w:r w:rsidR="00EE20CF" w:rsidRPr="00A842D5">
        <w:rPr>
          <w:rFonts w:ascii="Times New Roman" w:hAnsi="Times New Roman" w:cs="Times New Roman"/>
          <w:sz w:val="24"/>
          <w:szCs w:val="24"/>
        </w:rPr>
        <w:t>m</w:t>
      </w:r>
      <w:r w:rsidRPr="00A842D5">
        <w:rPr>
          <w:rFonts w:ascii="Times New Roman" w:hAnsi="Times New Roman" w:cs="Times New Roman"/>
          <w:sz w:val="24"/>
          <w:szCs w:val="24"/>
        </w:rPr>
        <w:t>akam tarafından istek dahilinde görevlendirilebilir. Bu makam ise Bakanlıktır. İllerde valiler yetki devri ile görevlendirme yapabilir. Kaymakam görevlendirmesi yetki aşımıdır.</w:t>
      </w:r>
    </w:p>
    <w:p w14:paraId="7696E9D6" w14:textId="1256B0CC" w:rsidR="001217E5" w:rsidRPr="00A842D5" w:rsidRDefault="001217E5" w:rsidP="008F0BC7">
      <w:pPr>
        <w:jc w:val="both"/>
        <w:rPr>
          <w:rFonts w:ascii="Times New Roman" w:hAnsi="Times New Roman" w:cs="Times New Roman"/>
          <w:sz w:val="24"/>
          <w:szCs w:val="24"/>
        </w:rPr>
      </w:pPr>
      <w:r w:rsidRPr="00A842D5">
        <w:rPr>
          <w:rFonts w:ascii="Times New Roman" w:hAnsi="Times New Roman" w:cs="Times New Roman"/>
          <w:sz w:val="24"/>
          <w:szCs w:val="24"/>
        </w:rPr>
        <w:t>4-Öğretmenin mesai dışı resen görevlendirilmesi hukuka ve mevzuata aykırıdır.</w:t>
      </w:r>
    </w:p>
    <w:p w14:paraId="7BAD0509" w14:textId="0A9DC1EE" w:rsidR="000A2368" w:rsidRPr="00A842D5" w:rsidRDefault="00FC60F7" w:rsidP="008F0BC7">
      <w:pPr>
        <w:jc w:val="both"/>
        <w:rPr>
          <w:rFonts w:ascii="Times New Roman" w:hAnsi="Times New Roman" w:cs="Times New Roman"/>
          <w:sz w:val="24"/>
          <w:szCs w:val="24"/>
        </w:rPr>
      </w:pPr>
      <w:r w:rsidRPr="00A842D5">
        <w:rPr>
          <w:rFonts w:ascii="Times New Roman" w:hAnsi="Times New Roman" w:cs="Times New Roman"/>
          <w:sz w:val="24"/>
          <w:szCs w:val="24"/>
        </w:rPr>
        <w:t>Yukarıda</w:t>
      </w:r>
      <w:r w:rsidR="001217E5" w:rsidRPr="00A842D5">
        <w:rPr>
          <w:rFonts w:ascii="Times New Roman" w:hAnsi="Times New Roman" w:cs="Times New Roman"/>
          <w:sz w:val="24"/>
          <w:szCs w:val="24"/>
        </w:rPr>
        <w:t xml:space="preserve"> sunduğumuz kanuni dayanaklar ve hukuki içtihatlara dayalı olarak Sendikamız </w:t>
      </w:r>
      <w:r w:rsidR="00AF4404">
        <w:rPr>
          <w:rFonts w:ascii="Times New Roman" w:hAnsi="Times New Roman" w:cs="Times New Roman"/>
          <w:b/>
          <w:bCs/>
          <w:sz w:val="24"/>
          <w:szCs w:val="24"/>
        </w:rPr>
        <w:t>28</w:t>
      </w:r>
      <w:r w:rsidR="001217E5" w:rsidRPr="003333CB">
        <w:rPr>
          <w:rFonts w:ascii="Times New Roman" w:hAnsi="Times New Roman" w:cs="Times New Roman"/>
          <w:b/>
          <w:bCs/>
          <w:sz w:val="24"/>
          <w:szCs w:val="24"/>
        </w:rPr>
        <w:t>/</w:t>
      </w:r>
      <w:r w:rsidR="00AF4404">
        <w:rPr>
          <w:rFonts w:ascii="Times New Roman" w:hAnsi="Times New Roman" w:cs="Times New Roman"/>
          <w:b/>
          <w:bCs/>
          <w:sz w:val="24"/>
          <w:szCs w:val="24"/>
        </w:rPr>
        <w:t>08</w:t>
      </w:r>
      <w:r w:rsidR="001217E5" w:rsidRPr="003333CB">
        <w:rPr>
          <w:rFonts w:ascii="Times New Roman" w:hAnsi="Times New Roman" w:cs="Times New Roman"/>
          <w:b/>
          <w:bCs/>
          <w:sz w:val="24"/>
          <w:szCs w:val="24"/>
        </w:rPr>
        <w:t>/202</w:t>
      </w:r>
      <w:r w:rsidR="00365920">
        <w:rPr>
          <w:rFonts w:ascii="Times New Roman" w:hAnsi="Times New Roman" w:cs="Times New Roman"/>
          <w:b/>
          <w:bCs/>
          <w:sz w:val="24"/>
          <w:szCs w:val="24"/>
        </w:rPr>
        <w:t>5</w:t>
      </w:r>
      <w:r w:rsidR="001217E5" w:rsidRPr="00A842D5">
        <w:rPr>
          <w:rFonts w:ascii="Times New Roman" w:hAnsi="Times New Roman" w:cs="Times New Roman"/>
          <w:sz w:val="24"/>
          <w:szCs w:val="24"/>
        </w:rPr>
        <w:t xml:space="preserve"> tarih</w:t>
      </w:r>
      <w:r w:rsidR="00B148AA" w:rsidRPr="00A842D5">
        <w:rPr>
          <w:rFonts w:ascii="Times New Roman" w:hAnsi="Times New Roman" w:cs="Times New Roman"/>
          <w:sz w:val="24"/>
          <w:szCs w:val="24"/>
        </w:rPr>
        <w:t>li</w:t>
      </w:r>
      <w:r w:rsidR="00AF4404">
        <w:rPr>
          <w:rFonts w:ascii="Times New Roman" w:hAnsi="Times New Roman" w:cs="Times New Roman"/>
          <w:sz w:val="24"/>
          <w:szCs w:val="24"/>
        </w:rPr>
        <w:t xml:space="preserve"> </w:t>
      </w:r>
      <w:r w:rsidR="00AF4404" w:rsidRPr="00AF4404">
        <w:rPr>
          <w:rFonts w:ascii="Times New Roman" w:hAnsi="Times New Roman" w:cs="Times New Roman"/>
          <w:b/>
          <w:sz w:val="24"/>
          <w:szCs w:val="24"/>
        </w:rPr>
        <w:t>865</w:t>
      </w:r>
      <w:r w:rsidR="00BE2C71">
        <w:rPr>
          <w:rFonts w:ascii="Times New Roman" w:hAnsi="Times New Roman" w:cs="Times New Roman"/>
          <w:sz w:val="24"/>
          <w:szCs w:val="24"/>
        </w:rPr>
        <w:t xml:space="preserve"> </w:t>
      </w:r>
      <w:r w:rsidR="00B148AA" w:rsidRPr="00A842D5">
        <w:rPr>
          <w:rFonts w:ascii="Times New Roman" w:hAnsi="Times New Roman" w:cs="Times New Roman"/>
          <w:sz w:val="24"/>
          <w:szCs w:val="24"/>
        </w:rPr>
        <w:t xml:space="preserve">sayı </w:t>
      </w:r>
      <w:proofErr w:type="gramStart"/>
      <w:r w:rsidR="00B148AA" w:rsidRPr="00A842D5">
        <w:rPr>
          <w:rFonts w:ascii="Times New Roman" w:hAnsi="Times New Roman" w:cs="Times New Roman"/>
          <w:sz w:val="24"/>
          <w:szCs w:val="24"/>
        </w:rPr>
        <w:t>ile,</w:t>
      </w:r>
      <w:proofErr w:type="gramEnd"/>
      <w:r w:rsidR="00B148AA" w:rsidRPr="00A842D5">
        <w:rPr>
          <w:rFonts w:ascii="Times New Roman" w:hAnsi="Times New Roman" w:cs="Times New Roman"/>
          <w:sz w:val="24"/>
          <w:szCs w:val="24"/>
        </w:rPr>
        <w:t xml:space="preserve"> </w:t>
      </w:r>
      <w:r w:rsidR="001217E5" w:rsidRPr="00A842D5">
        <w:rPr>
          <w:rFonts w:ascii="Times New Roman" w:hAnsi="Times New Roman" w:cs="Times New Roman"/>
          <w:sz w:val="24"/>
          <w:szCs w:val="24"/>
        </w:rPr>
        <w:t xml:space="preserve">kanuna ve hukuki </w:t>
      </w:r>
      <w:proofErr w:type="spellStart"/>
      <w:r w:rsidR="0081701B" w:rsidRPr="00A842D5">
        <w:rPr>
          <w:rFonts w:ascii="Times New Roman" w:hAnsi="Times New Roman" w:cs="Times New Roman"/>
          <w:sz w:val="24"/>
          <w:szCs w:val="24"/>
        </w:rPr>
        <w:t>içtihat</w:t>
      </w:r>
      <w:r w:rsidR="0081701B">
        <w:rPr>
          <w:rFonts w:ascii="Times New Roman" w:hAnsi="Times New Roman" w:cs="Times New Roman"/>
          <w:sz w:val="24"/>
          <w:szCs w:val="24"/>
        </w:rPr>
        <w:t>a</w:t>
      </w:r>
      <w:proofErr w:type="spellEnd"/>
      <w:r w:rsidR="0081701B">
        <w:rPr>
          <w:rFonts w:ascii="Times New Roman" w:hAnsi="Times New Roman" w:cs="Times New Roman"/>
          <w:sz w:val="24"/>
          <w:szCs w:val="24"/>
        </w:rPr>
        <w:t xml:space="preserve"> </w:t>
      </w:r>
      <w:r w:rsidR="001217E5" w:rsidRPr="00A842D5">
        <w:rPr>
          <w:rFonts w:ascii="Times New Roman" w:hAnsi="Times New Roman" w:cs="Times New Roman"/>
          <w:sz w:val="24"/>
          <w:szCs w:val="24"/>
        </w:rPr>
        <w:t>aykırı görevlendirmeler için eylem kararı almıştır.</w:t>
      </w:r>
      <w:r w:rsidR="000A2368" w:rsidRPr="00A842D5">
        <w:rPr>
          <w:rFonts w:ascii="Times New Roman" w:hAnsi="Times New Roman" w:cs="Times New Roman"/>
          <w:sz w:val="24"/>
          <w:szCs w:val="24"/>
        </w:rPr>
        <w:t xml:space="preserve"> </w:t>
      </w:r>
      <w:r w:rsidR="003D7B93" w:rsidRPr="00A842D5">
        <w:rPr>
          <w:rFonts w:ascii="Times New Roman" w:hAnsi="Times New Roman" w:cs="Times New Roman"/>
          <w:sz w:val="24"/>
          <w:szCs w:val="24"/>
        </w:rPr>
        <w:t>Anayasal hakkım olarak üyesi olduğum</w:t>
      </w:r>
      <w:r w:rsidR="00545CF9">
        <w:rPr>
          <w:rFonts w:ascii="Times New Roman" w:hAnsi="Times New Roman" w:cs="Times New Roman"/>
          <w:sz w:val="24"/>
          <w:szCs w:val="24"/>
        </w:rPr>
        <w:t xml:space="preserve"> </w:t>
      </w:r>
      <w:r w:rsidR="003D7B93" w:rsidRPr="00A842D5">
        <w:rPr>
          <w:rFonts w:ascii="Times New Roman" w:hAnsi="Times New Roman" w:cs="Times New Roman"/>
          <w:sz w:val="24"/>
          <w:szCs w:val="24"/>
        </w:rPr>
        <w:t>Sendika</w:t>
      </w:r>
      <w:r w:rsidR="00545CF9">
        <w:rPr>
          <w:rFonts w:ascii="Times New Roman" w:hAnsi="Times New Roman" w:cs="Times New Roman"/>
          <w:sz w:val="24"/>
          <w:szCs w:val="24"/>
        </w:rPr>
        <w:t>mın</w:t>
      </w:r>
      <w:r w:rsidR="000A2368" w:rsidRPr="00A842D5">
        <w:rPr>
          <w:rFonts w:ascii="Times New Roman" w:hAnsi="Times New Roman" w:cs="Times New Roman"/>
          <w:sz w:val="24"/>
          <w:szCs w:val="24"/>
        </w:rPr>
        <w:t xml:space="preserve"> İcap </w:t>
      </w:r>
      <w:r w:rsidR="00DF3694" w:rsidRPr="00A842D5">
        <w:rPr>
          <w:rFonts w:ascii="Times New Roman" w:hAnsi="Times New Roman" w:cs="Times New Roman"/>
          <w:sz w:val="24"/>
          <w:szCs w:val="24"/>
        </w:rPr>
        <w:t xml:space="preserve">Görevlendirmeleri </w:t>
      </w:r>
      <w:r w:rsidR="00545CF9">
        <w:rPr>
          <w:rFonts w:ascii="Times New Roman" w:hAnsi="Times New Roman" w:cs="Times New Roman"/>
          <w:sz w:val="24"/>
          <w:szCs w:val="24"/>
        </w:rPr>
        <w:t>E</w:t>
      </w:r>
      <w:r w:rsidR="00DF3694" w:rsidRPr="00A842D5">
        <w:rPr>
          <w:rFonts w:ascii="Times New Roman" w:hAnsi="Times New Roman" w:cs="Times New Roman"/>
          <w:sz w:val="24"/>
          <w:szCs w:val="24"/>
        </w:rPr>
        <w:t>ylem</w:t>
      </w:r>
      <w:r w:rsidR="003D7B93" w:rsidRPr="00A842D5">
        <w:rPr>
          <w:rFonts w:ascii="Times New Roman" w:hAnsi="Times New Roman" w:cs="Times New Roman"/>
          <w:sz w:val="24"/>
          <w:szCs w:val="24"/>
        </w:rPr>
        <w:t xml:space="preserve"> kara</w:t>
      </w:r>
      <w:r w:rsidR="00545CF9">
        <w:rPr>
          <w:rFonts w:ascii="Times New Roman" w:hAnsi="Times New Roman" w:cs="Times New Roman"/>
          <w:sz w:val="24"/>
          <w:szCs w:val="24"/>
        </w:rPr>
        <w:t>r</w:t>
      </w:r>
      <w:r w:rsidR="003D7B93" w:rsidRPr="00A842D5">
        <w:rPr>
          <w:rFonts w:ascii="Times New Roman" w:hAnsi="Times New Roman" w:cs="Times New Roman"/>
          <w:sz w:val="24"/>
          <w:szCs w:val="24"/>
        </w:rPr>
        <w:t xml:space="preserve">ına uygun şekilde </w:t>
      </w:r>
      <w:r w:rsidR="000A2368" w:rsidRPr="00A842D5">
        <w:rPr>
          <w:rFonts w:ascii="Times New Roman" w:hAnsi="Times New Roman" w:cs="Times New Roman"/>
          <w:sz w:val="24"/>
          <w:szCs w:val="24"/>
        </w:rPr>
        <w:t>202</w:t>
      </w:r>
      <w:r w:rsidR="00DC0AA2">
        <w:rPr>
          <w:rFonts w:ascii="Times New Roman" w:hAnsi="Times New Roman" w:cs="Times New Roman"/>
          <w:sz w:val="24"/>
          <w:szCs w:val="24"/>
        </w:rPr>
        <w:t>5</w:t>
      </w:r>
      <w:r w:rsidR="000A2368" w:rsidRPr="00A842D5">
        <w:rPr>
          <w:rFonts w:ascii="Times New Roman" w:hAnsi="Times New Roman" w:cs="Times New Roman"/>
          <w:sz w:val="24"/>
          <w:szCs w:val="24"/>
        </w:rPr>
        <w:t>-202</w:t>
      </w:r>
      <w:r w:rsidR="00DC0AA2">
        <w:rPr>
          <w:rFonts w:ascii="Times New Roman" w:hAnsi="Times New Roman" w:cs="Times New Roman"/>
          <w:sz w:val="24"/>
          <w:szCs w:val="24"/>
        </w:rPr>
        <w:t>6</w:t>
      </w:r>
      <w:r w:rsidR="000A2368" w:rsidRPr="00A842D5">
        <w:rPr>
          <w:rFonts w:ascii="Times New Roman" w:hAnsi="Times New Roman" w:cs="Times New Roman"/>
          <w:sz w:val="24"/>
          <w:szCs w:val="24"/>
        </w:rPr>
        <w:t xml:space="preserve"> Öğretim yılında</w:t>
      </w:r>
      <w:r w:rsidR="00C04206">
        <w:rPr>
          <w:rFonts w:ascii="Times New Roman" w:hAnsi="Times New Roman" w:cs="Times New Roman"/>
          <w:sz w:val="24"/>
          <w:szCs w:val="24"/>
        </w:rPr>
        <w:t xml:space="preserve"> ve 202</w:t>
      </w:r>
      <w:r w:rsidR="00DC0AA2">
        <w:rPr>
          <w:rFonts w:ascii="Times New Roman" w:hAnsi="Times New Roman" w:cs="Times New Roman"/>
          <w:sz w:val="24"/>
          <w:szCs w:val="24"/>
        </w:rPr>
        <w:t>6</w:t>
      </w:r>
      <w:r w:rsidR="00C04206">
        <w:rPr>
          <w:rFonts w:ascii="Times New Roman" w:hAnsi="Times New Roman" w:cs="Times New Roman"/>
          <w:sz w:val="24"/>
          <w:szCs w:val="24"/>
        </w:rPr>
        <w:t xml:space="preserve"> Yaz tatili</w:t>
      </w:r>
      <w:r w:rsidR="001D0021">
        <w:rPr>
          <w:rFonts w:ascii="Times New Roman" w:hAnsi="Times New Roman" w:cs="Times New Roman"/>
          <w:sz w:val="24"/>
          <w:szCs w:val="24"/>
        </w:rPr>
        <w:t xml:space="preserve"> döneminde</w:t>
      </w:r>
      <w:r w:rsidR="000A2368" w:rsidRPr="00A842D5">
        <w:rPr>
          <w:rFonts w:ascii="Times New Roman" w:hAnsi="Times New Roman" w:cs="Times New Roman"/>
          <w:sz w:val="24"/>
          <w:szCs w:val="24"/>
        </w:rPr>
        <w:t xml:space="preserve"> </w:t>
      </w:r>
      <w:r w:rsidR="003D7B93" w:rsidRPr="00A842D5">
        <w:rPr>
          <w:rFonts w:ascii="Times New Roman" w:hAnsi="Times New Roman" w:cs="Times New Roman"/>
          <w:sz w:val="24"/>
          <w:szCs w:val="24"/>
        </w:rPr>
        <w:t>görevi yapmayacağımı</w:t>
      </w:r>
      <w:r w:rsidR="000A2368" w:rsidRPr="00A842D5">
        <w:rPr>
          <w:rFonts w:ascii="Times New Roman" w:hAnsi="Times New Roman" w:cs="Times New Roman"/>
          <w:sz w:val="24"/>
          <w:szCs w:val="24"/>
        </w:rPr>
        <w:t>;</w:t>
      </w:r>
      <w:r w:rsidR="008E60F6" w:rsidRPr="00A842D5">
        <w:rPr>
          <w:sz w:val="24"/>
          <w:szCs w:val="24"/>
        </w:rPr>
        <w:t xml:space="preserve"> </w:t>
      </w:r>
      <w:r w:rsidR="00C566FE" w:rsidRPr="00A842D5">
        <w:rPr>
          <w:rFonts w:ascii="Times New Roman" w:hAnsi="Times New Roman" w:cs="Times New Roman"/>
          <w:sz w:val="24"/>
          <w:szCs w:val="24"/>
        </w:rPr>
        <w:t>b</w:t>
      </w:r>
      <w:r w:rsidR="008E60F6" w:rsidRPr="00A842D5">
        <w:rPr>
          <w:rFonts w:ascii="Times New Roman" w:hAnsi="Times New Roman" w:cs="Times New Roman"/>
          <w:sz w:val="24"/>
          <w:szCs w:val="24"/>
        </w:rPr>
        <w:t xml:space="preserve">u talebimin ilgili makamlara iletilmesini, tarafıma bu görevlerin verilmemesini, verilmesi </w:t>
      </w:r>
      <w:r w:rsidR="001C604B" w:rsidRPr="00A842D5">
        <w:rPr>
          <w:rFonts w:ascii="Times New Roman" w:hAnsi="Times New Roman" w:cs="Times New Roman"/>
          <w:sz w:val="24"/>
          <w:szCs w:val="24"/>
        </w:rPr>
        <w:t xml:space="preserve">halinde </w:t>
      </w:r>
      <w:r w:rsidR="008E60F6" w:rsidRPr="00A842D5">
        <w:rPr>
          <w:rFonts w:ascii="Times New Roman" w:hAnsi="Times New Roman" w:cs="Times New Roman"/>
          <w:sz w:val="24"/>
          <w:szCs w:val="24"/>
        </w:rPr>
        <w:t>sendika</w:t>
      </w:r>
      <w:r w:rsidR="001C604B" w:rsidRPr="00A842D5">
        <w:rPr>
          <w:rFonts w:ascii="Times New Roman" w:hAnsi="Times New Roman" w:cs="Times New Roman"/>
          <w:sz w:val="24"/>
          <w:szCs w:val="24"/>
        </w:rPr>
        <w:t>m</w:t>
      </w:r>
      <w:r w:rsidR="008E60F6" w:rsidRPr="00A842D5">
        <w:rPr>
          <w:rFonts w:ascii="Times New Roman" w:hAnsi="Times New Roman" w:cs="Times New Roman"/>
          <w:sz w:val="24"/>
          <w:szCs w:val="24"/>
        </w:rPr>
        <w:t xml:space="preserve">ın kararı doğrultusunda hareket ederek katılmayacağımı, görevi yerine getirmeyeceğimi bu konuda adli ve idari olarak sorun yaşanmaması </w:t>
      </w:r>
      <w:r w:rsidR="001D7237" w:rsidRPr="00A842D5">
        <w:rPr>
          <w:rFonts w:ascii="Times New Roman" w:hAnsi="Times New Roman" w:cs="Times New Roman"/>
          <w:sz w:val="24"/>
          <w:szCs w:val="24"/>
        </w:rPr>
        <w:t>için gerekli</w:t>
      </w:r>
      <w:r w:rsidR="008E60F6" w:rsidRPr="00A842D5">
        <w:rPr>
          <w:rFonts w:ascii="Times New Roman" w:hAnsi="Times New Roman" w:cs="Times New Roman"/>
          <w:sz w:val="24"/>
          <w:szCs w:val="24"/>
        </w:rPr>
        <w:t xml:space="preserve"> tedbirlerin idare tarafından alınmasını aksi halde sorumluluk kabul etmeyeceğimi</w:t>
      </w:r>
      <w:r w:rsidR="00D45C47" w:rsidRPr="00A842D5">
        <w:rPr>
          <w:rFonts w:ascii="Times New Roman" w:hAnsi="Times New Roman" w:cs="Times New Roman"/>
          <w:sz w:val="24"/>
          <w:szCs w:val="24"/>
        </w:rPr>
        <w:t>;</w:t>
      </w:r>
    </w:p>
    <w:p w14:paraId="14A21C26" w14:textId="546EB425" w:rsidR="003D7B93" w:rsidRPr="00A842D5" w:rsidRDefault="003D7B93" w:rsidP="008F0BC7">
      <w:pPr>
        <w:jc w:val="both"/>
        <w:rPr>
          <w:rFonts w:ascii="Times New Roman" w:hAnsi="Times New Roman" w:cs="Times New Roman"/>
          <w:sz w:val="24"/>
          <w:szCs w:val="24"/>
        </w:rPr>
      </w:pPr>
      <w:r w:rsidRPr="00A842D5">
        <w:rPr>
          <w:rFonts w:ascii="Times New Roman" w:hAnsi="Times New Roman" w:cs="Times New Roman"/>
          <w:sz w:val="24"/>
          <w:szCs w:val="24"/>
        </w:rPr>
        <w:t xml:space="preserve"> </w:t>
      </w:r>
      <w:r w:rsidR="00DF3694" w:rsidRPr="00A842D5">
        <w:rPr>
          <w:rFonts w:ascii="Times New Roman" w:hAnsi="Times New Roman" w:cs="Times New Roman"/>
          <w:sz w:val="24"/>
          <w:szCs w:val="24"/>
        </w:rPr>
        <w:t>Bilgilerinize</w:t>
      </w:r>
      <w:r w:rsidRPr="00A842D5">
        <w:rPr>
          <w:rFonts w:ascii="Times New Roman" w:hAnsi="Times New Roman" w:cs="Times New Roman"/>
          <w:sz w:val="24"/>
          <w:szCs w:val="24"/>
        </w:rPr>
        <w:t xml:space="preserve"> arz ederim</w:t>
      </w:r>
      <w:r w:rsidR="00ED709D" w:rsidRPr="00A842D5">
        <w:rPr>
          <w:rFonts w:ascii="Times New Roman" w:hAnsi="Times New Roman" w:cs="Times New Roman"/>
          <w:sz w:val="24"/>
          <w:szCs w:val="24"/>
        </w:rPr>
        <w:t>.</w:t>
      </w:r>
    </w:p>
    <w:p w14:paraId="4E8EA0A8" w14:textId="1EE1846F" w:rsidR="00B148AA" w:rsidRPr="00A842D5" w:rsidRDefault="00B148AA" w:rsidP="003D7B93">
      <w:pPr>
        <w:rPr>
          <w:rFonts w:ascii="Times New Roman" w:hAnsi="Times New Roman" w:cs="Times New Roman"/>
          <w:sz w:val="24"/>
          <w:szCs w:val="24"/>
        </w:rPr>
      </w:pPr>
      <w:r w:rsidRPr="00A842D5">
        <w:rPr>
          <w:rFonts w:ascii="Times New Roman" w:hAnsi="Times New Roman" w:cs="Times New Roman"/>
          <w:sz w:val="24"/>
          <w:szCs w:val="24"/>
        </w:rPr>
        <w:t xml:space="preserve">                                                                                                                  Tarih</w:t>
      </w:r>
    </w:p>
    <w:p w14:paraId="0A985C37" w14:textId="56B1D96A" w:rsidR="00B148AA" w:rsidRPr="00A842D5" w:rsidRDefault="00B148AA" w:rsidP="003D7B93">
      <w:pPr>
        <w:rPr>
          <w:rFonts w:ascii="Times New Roman" w:hAnsi="Times New Roman" w:cs="Times New Roman"/>
          <w:sz w:val="24"/>
          <w:szCs w:val="24"/>
        </w:rPr>
      </w:pPr>
      <w:r w:rsidRPr="00A842D5">
        <w:rPr>
          <w:rFonts w:ascii="Times New Roman" w:hAnsi="Times New Roman" w:cs="Times New Roman"/>
          <w:sz w:val="24"/>
          <w:szCs w:val="24"/>
        </w:rPr>
        <w:t xml:space="preserve">                                                                                                                  İmza</w:t>
      </w:r>
    </w:p>
    <w:p w14:paraId="6B2FA374" w14:textId="7766F997" w:rsidR="00B148AA" w:rsidRPr="00A842D5" w:rsidRDefault="00B148AA" w:rsidP="003D7B93">
      <w:pPr>
        <w:rPr>
          <w:rFonts w:ascii="Times New Roman" w:hAnsi="Times New Roman" w:cs="Times New Roman"/>
          <w:sz w:val="24"/>
          <w:szCs w:val="24"/>
        </w:rPr>
      </w:pPr>
      <w:r w:rsidRPr="00A842D5">
        <w:rPr>
          <w:rFonts w:ascii="Times New Roman" w:hAnsi="Times New Roman" w:cs="Times New Roman"/>
          <w:sz w:val="24"/>
          <w:szCs w:val="24"/>
        </w:rPr>
        <w:t xml:space="preserve">                                                                                                         </w:t>
      </w:r>
      <w:r w:rsidR="00A842D5">
        <w:rPr>
          <w:rFonts w:ascii="Times New Roman" w:hAnsi="Times New Roman" w:cs="Times New Roman"/>
          <w:sz w:val="24"/>
          <w:szCs w:val="24"/>
        </w:rPr>
        <w:t xml:space="preserve">   </w:t>
      </w:r>
      <w:r w:rsidRPr="00A842D5">
        <w:rPr>
          <w:rFonts w:ascii="Times New Roman" w:hAnsi="Times New Roman" w:cs="Times New Roman"/>
          <w:sz w:val="24"/>
          <w:szCs w:val="24"/>
        </w:rPr>
        <w:t xml:space="preserve">Ad </w:t>
      </w:r>
      <w:proofErr w:type="spellStart"/>
      <w:r w:rsidRPr="00A842D5">
        <w:rPr>
          <w:rFonts w:ascii="Times New Roman" w:hAnsi="Times New Roman" w:cs="Times New Roman"/>
          <w:sz w:val="24"/>
          <w:szCs w:val="24"/>
        </w:rPr>
        <w:t>soyad</w:t>
      </w:r>
      <w:proofErr w:type="spellEnd"/>
    </w:p>
    <w:p w14:paraId="0828364E" w14:textId="77777777" w:rsidR="00B9514C" w:rsidRPr="00A842D5" w:rsidRDefault="00B9514C" w:rsidP="00B9514C">
      <w:pPr>
        <w:rPr>
          <w:rFonts w:ascii="Times New Roman" w:hAnsi="Times New Roman" w:cs="Times New Roman"/>
          <w:sz w:val="24"/>
          <w:szCs w:val="24"/>
        </w:rPr>
      </w:pPr>
    </w:p>
    <w:p w14:paraId="09B806C3" w14:textId="37782176" w:rsidR="00B9514C" w:rsidRPr="00A842D5" w:rsidRDefault="00B9514C" w:rsidP="00B9514C">
      <w:pPr>
        <w:rPr>
          <w:rFonts w:ascii="Times New Roman" w:hAnsi="Times New Roman" w:cs="Times New Roman"/>
          <w:sz w:val="24"/>
          <w:szCs w:val="24"/>
        </w:rPr>
      </w:pPr>
      <w:r w:rsidRPr="00A842D5">
        <w:rPr>
          <w:rFonts w:ascii="Times New Roman" w:hAnsi="Times New Roman" w:cs="Times New Roman"/>
          <w:sz w:val="24"/>
          <w:szCs w:val="24"/>
        </w:rPr>
        <w:t>EK</w:t>
      </w:r>
      <w:r w:rsidR="008F0BC7" w:rsidRPr="00A842D5">
        <w:rPr>
          <w:rFonts w:ascii="Times New Roman" w:hAnsi="Times New Roman" w:cs="Times New Roman"/>
          <w:sz w:val="24"/>
          <w:szCs w:val="24"/>
        </w:rPr>
        <w:t>İ</w:t>
      </w:r>
      <w:r w:rsidR="00B148AA" w:rsidRPr="00A842D5">
        <w:rPr>
          <w:rFonts w:ascii="Times New Roman" w:hAnsi="Times New Roman" w:cs="Times New Roman"/>
          <w:sz w:val="24"/>
          <w:szCs w:val="24"/>
        </w:rPr>
        <w:t>:</w:t>
      </w:r>
      <w:r w:rsidR="009A4F1B" w:rsidRPr="00A842D5">
        <w:rPr>
          <w:rFonts w:ascii="Times New Roman" w:hAnsi="Times New Roman" w:cs="Times New Roman"/>
          <w:sz w:val="24"/>
          <w:szCs w:val="24"/>
        </w:rPr>
        <w:t xml:space="preserve"> </w:t>
      </w:r>
      <w:r w:rsidRPr="00A842D5">
        <w:rPr>
          <w:rFonts w:ascii="Times New Roman" w:hAnsi="Times New Roman" w:cs="Times New Roman"/>
          <w:sz w:val="24"/>
          <w:szCs w:val="24"/>
        </w:rPr>
        <w:t>Eğitim Gücü Sendikası Eylem kararı</w:t>
      </w:r>
    </w:p>
    <w:p w14:paraId="71B15848" w14:textId="77777777" w:rsidR="00C566FE" w:rsidRPr="00B148AA" w:rsidRDefault="00C566FE">
      <w:pPr>
        <w:rPr>
          <w:rFonts w:ascii="Times New Roman" w:hAnsi="Times New Roman" w:cs="Times New Roman"/>
        </w:rPr>
      </w:pPr>
    </w:p>
    <w:sectPr w:rsidR="00C566FE" w:rsidRPr="00B148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238"/>
    <w:rsid w:val="000A2368"/>
    <w:rsid w:val="001217E5"/>
    <w:rsid w:val="00157C24"/>
    <w:rsid w:val="001C604B"/>
    <w:rsid w:val="001D0021"/>
    <w:rsid w:val="001D7237"/>
    <w:rsid w:val="003333CB"/>
    <w:rsid w:val="00343B50"/>
    <w:rsid w:val="00365920"/>
    <w:rsid w:val="003D7B93"/>
    <w:rsid w:val="00461ECF"/>
    <w:rsid w:val="00545CF9"/>
    <w:rsid w:val="0059281B"/>
    <w:rsid w:val="005A4D53"/>
    <w:rsid w:val="005E7187"/>
    <w:rsid w:val="00647BAD"/>
    <w:rsid w:val="00674884"/>
    <w:rsid w:val="0081701B"/>
    <w:rsid w:val="00875F34"/>
    <w:rsid w:val="008E60F6"/>
    <w:rsid w:val="008F0BC7"/>
    <w:rsid w:val="00945238"/>
    <w:rsid w:val="00986795"/>
    <w:rsid w:val="009A4F1B"/>
    <w:rsid w:val="00A842D5"/>
    <w:rsid w:val="00AE431C"/>
    <w:rsid w:val="00AF4404"/>
    <w:rsid w:val="00B11266"/>
    <w:rsid w:val="00B148AA"/>
    <w:rsid w:val="00B9514C"/>
    <w:rsid w:val="00BE2C71"/>
    <w:rsid w:val="00C04206"/>
    <w:rsid w:val="00C566FE"/>
    <w:rsid w:val="00D233D1"/>
    <w:rsid w:val="00D25BDA"/>
    <w:rsid w:val="00D45C47"/>
    <w:rsid w:val="00D80EA5"/>
    <w:rsid w:val="00DA3312"/>
    <w:rsid w:val="00DC0AA2"/>
    <w:rsid w:val="00DF3694"/>
    <w:rsid w:val="00E85B05"/>
    <w:rsid w:val="00ED709D"/>
    <w:rsid w:val="00EE20CF"/>
    <w:rsid w:val="00F0658E"/>
    <w:rsid w:val="00F11E62"/>
    <w:rsid w:val="00F32634"/>
    <w:rsid w:val="00FB002E"/>
    <w:rsid w:val="00FC60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9D06"/>
  <w15:docId w15:val="{BA7DEA7A-6D45-48AC-ACED-7FB7104A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egitimgucusen@gmail.com</dc:creator>
  <cp:keywords/>
  <dc:description/>
  <cp:lastModifiedBy>CASPER</cp:lastModifiedBy>
  <cp:revision>46</cp:revision>
  <dcterms:created xsi:type="dcterms:W3CDTF">2021-11-08T12:28:00Z</dcterms:created>
  <dcterms:modified xsi:type="dcterms:W3CDTF">2025-08-28T12:59:00Z</dcterms:modified>
</cp:coreProperties>
</file>